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</w:p>
    <w:p>
      <w:pPr>
        <w:ind w:firstLine="0" w:firstLineChars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东北石油大学工程类采购项目需求（2</w:t>
      </w:r>
      <w:r>
        <w:rPr>
          <w:b/>
          <w:bCs/>
          <w:sz w:val="36"/>
          <w:szCs w:val="36"/>
        </w:rPr>
        <w:t>023</w:t>
      </w:r>
      <w:r>
        <w:rPr>
          <w:rFonts w:hint="eastAsia"/>
          <w:b/>
          <w:bCs/>
          <w:sz w:val="36"/>
          <w:szCs w:val="36"/>
        </w:rPr>
        <w:t>版）</w:t>
      </w:r>
    </w:p>
    <w:p>
      <w:pPr>
        <w:ind w:firstLine="0" w:firstLineChars="0"/>
      </w:pPr>
      <w:r>
        <w:rPr>
          <w:rFonts w:hint="eastAsia"/>
          <w:b/>
          <w:sz w:val="21"/>
          <w:szCs w:val="21"/>
          <w:highlight w:val="green"/>
        </w:rPr>
        <w:t>（①</w:t>
      </w:r>
      <w:r>
        <w:rPr>
          <w:b/>
          <w:bCs/>
          <w:sz w:val="21"/>
          <w:szCs w:val="21"/>
          <w:highlight w:val="green"/>
        </w:rPr>
        <w:t>word电子版作为附件在系统内提交。</w:t>
      </w:r>
      <w:r>
        <w:rPr>
          <w:rFonts w:hint="eastAsia"/>
          <w:b/>
          <w:bCs/>
          <w:sz w:val="21"/>
          <w:szCs w:val="21"/>
          <w:highlight w:val="green"/>
        </w:rPr>
        <w:t>②</w:t>
      </w:r>
      <w:r>
        <w:rPr>
          <w:b/>
          <w:bCs/>
          <w:sz w:val="21"/>
          <w:szCs w:val="21"/>
          <w:highlight w:val="green"/>
        </w:rPr>
        <w:t>纸质版</w:t>
      </w:r>
      <w:r>
        <w:rPr>
          <w:rFonts w:hint="eastAsia"/>
          <w:b/>
          <w:bCs/>
          <w:sz w:val="21"/>
          <w:szCs w:val="21"/>
          <w:highlight w:val="green"/>
        </w:rPr>
        <w:t>请</w:t>
      </w:r>
      <w:r>
        <w:rPr>
          <w:b/>
          <w:bCs/>
          <w:sz w:val="21"/>
          <w:szCs w:val="21"/>
          <w:highlight w:val="green"/>
        </w:rPr>
        <w:t>项目负责人和项目申请单位负责人签名，盖申请单位的公章，扫描件作为附件在系统内提交。</w:t>
      </w:r>
      <w:r>
        <w:rPr>
          <w:rFonts w:hint="eastAsia"/>
          <w:b/>
          <w:bCs/>
          <w:sz w:val="21"/>
          <w:szCs w:val="21"/>
          <w:highlight w:val="green"/>
        </w:rPr>
        <w:t>③</w:t>
      </w:r>
      <w:r>
        <w:rPr>
          <w:rFonts w:hint="eastAsia"/>
          <w:b/>
          <w:sz w:val="21"/>
          <w:szCs w:val="21"/>
          <w:highlight w:val="green"/>
        </w:rPr>
        <w:t>“招标控制价”</w:t>
      </w:r>
      <w:r>
        <w:rPr>
          <w:b/>
          <w:sz w:val="21"/>
          <w:szCs w:val="21"/>
          <w:highlight w:val="green"/>
        </w:rPr>
        <w:t>(</w:t>
      </w:r>
      <w:r>
        <w:rPr>
          <w:rFonts w:hint="eastAsia"/>
          <w:b/>
          <w:sz w:val="21"/>
          <w:szCs w:val="21"/>
          <w:highlight w:val="green"/>
        </w:rPr>
        <w:t>后勤管理处和审计处签名盖章版本)扫描件作为附件在系统内提交。</w:t>
      </w:r>
      <w:r>
        <w:rPr>
          <w:rFonts w:hint="eastAsia"/>
          <w:b/>
          <w:sz w:val="21"/>
          <w:szCs w:val="21"/>
          <w:highlight w:val="green"/>
          <w:lang w:val="en-US" w:eastAsia="zh-CN"/>
        </w:rPr>
        <w:t>④</w:t>
      </w:r>
      <w:r>
        <w:rPr>
          <w:rFonts w:hint="eastAsia"/>
          <w:b/>
          <w:sz w:val="21"/>
          <w:szCs w:val="21"/>
          <w:highlight w:val="green"/>
        </w:rPr>
        <w:t>工程量清单（不包含综合单价，只保留工程量信息）Excel电子版或者Word电子版，作为附件在系统内提交。</w:t>
      </w:r>
      <w:r>
        <w:rPr>
          <w:rFonts w:hint="eastAsia"/>
          <w:b/>
          <w:sz w:val="21"/>
          <w:szCs w:val="21"/>
          <w:highlight w:val="green"/>
          <w:lang w:val="en-US" w:eastAsia="zh-CN"/>
        </w:rPr>
        <w:t>⑤施工图纸等其他需要公告发布的材料</w:t>
      </w:r>
      <w:bookmarkStart w:id="0" w:name="_GoBack"/>
      <w:bookmarkEnd w:id="0"/>
      <w:r>
        <w:rPr>
          <w:rFonts w:hint="eastAsia"/>
          <w:b/>
          <w:sz w:val="21"/>
          <w:szCs w:val="21"/>
          <w:highlight w:val="green"/>
          <w:lang w:val="en-US" w:eastAsia="zh-CN"/>
        </w:rPr>
        <w:t>，电子版作为附件在系统内提交。</w:t>
      </w:r>
      <w:r>
        <w:rPr>
          <w:rFonts w:hint="eastAsia"/>
          <w:b/>
          <w:sz w:val="21"/>
          <w:szCs w:val="21"/>
          <w:highlight w:val="green"/>
        </w:rPr>
        <w:t>）</w:t>
      </w:r>
    </w:p>
    <w:p>
      <w:pPr>
        <w:ind w:firstLine="560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项目</w:t>
      </w:r>
      <w:r>
        <w:t>名称：</w:t>
      </w:r>
    </w:p>
    <w:p>
      <w:pPr>
        <w:ind w:firstLine="560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项目</w:t>
      </w:r>
      <w:r>
        <w:t>预算（</w:t>
      </w:r>
      <w:r>
        <w:rPr>
          <w:rFonts w:hint="eastAsia"/>
        </w:rPr>
        <w:t>元</w:t>
      </w:r>
      <w:r>
        <w:t>）</w:t>
      </w:r>
      <w:r>
        <w:rPr>
          <w:rFonts w:hint="eastAsia"/>
        </w:rPr>
        <w:t>：</w:t>
      </w:r>
    </w:p>
    <w:p>
      <w:pPr>
        <w:ind w:firstLine="560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资质</w:t>
      </w:r>
      <w:r>
        <w:t>要求：</w:t>
      </w:r>
    </w:p>
    <w:p>
      <w:pPr>
        <w:ind w:firstLine="56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工期</w:t>
      </w:r>
      <w:r>
        <w:t>：</w:t>
      </w:r>
    </w:p>
    <w:p>
      <w:pPr>
        <w:ind w:firstLine="560"/>
      </w:pPr>
      <w:r>
        <w:rPr>
          <w:rFonts w:hint="eastAsia"/>
        </w:rPr>
        <w:t>五、质保期</w:t>
      </w:r>
      <w:r>
        <w:t>：</w:t>
      </w:r>
    </w:p>
    <w:p>
      <w:pPr>
        <w:ind w:firstLine="560"/>
      </w:pPr>
      <w:r>
        <w:rPr>
          <w:rFonts w:hint="eastAsia"/>
        </w:rPr>
        <w:t>六、履约保证金：中标（成交）金额的5%。</w:t>
      </w:r>
    </w:p>
    <w:p>
      <w:pPr>
        <w:ind w:firstLine="48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一般规定为成交金额5%，如果项目有特殊要求需要提高保证金的比例或者约定为固定数值，可以根据项目实际需要进行修改。</w:t>
      </w:r>
    </w:p>
    <w:p>
      <w:pPr>
        <w:ind w:firstLine="560"/>
      </w:pPr>
      <w:r>
        <w:rPr>
          <w:rFonts w:hint="eastAsia"/>
        </w:rPr>
        <w:t>七</w:t>
      </w:r>
      <w:r>
        <w:t>、</w:t>
      </w:r>
      <w:r>
        <w:rPr>
          <w:rFonts w:hint="eastAsia"/>
        </w:rPr>
        <w:t>项目</w:t>
      </w:r>
      <w:r>
        <w:t>负责人</w:t>
      </w:r>
      <w:r>
        <w:rPr>
          <w:rFonts w:hint="eastAsia"/>
        </w:rPr>
        <w:t>及</w:t>
      </w:r>
      <w:r>
        <w:t>联系</w:t>
      </w:r>
      <w:r>
        <w:rPr>
          <w:rFonts w:hint="eastAsia"/>
        </w:rPr>
        <w:t>方式</w:t>
      </w:r>
      <w:r>
        <w:t>：</w:t>
      </w:r>
      <w:r>
        <w:rPr>
          <w:rFonts w:hint="eastAsia"/>
        </w:rPr>
        <w:t>（</w:t>
      </w:r>
      <w:r>
        <w:rPr>
          <w:rFonts w:hint="eastAsia"/>
          <w:color w:val="FF0000"/>
          <w:sz w:val="24"/>
          <w:szCs w:val="24"/>
        </w:rPr>
        <w:t>姓名、联系电话、电子邮箱</w:t>
      </w:r>
      <w:r>
        <w:rPr>
          <w:rFonts w:hint="eastAsia"/>
        </w:rPr>
        <w:t>）</w:t>
      </w:r>
    </w:p>
    <w:p>
      <w:pPr>
        <w:ind w:firstLine="560"/>
      </w:pPr>
      <w:r>
        <w:rPr>
          <w:rFonts w:hint="eastAsia"/>
        </w:rPr>
        <w:t>八、采购品目名称及编码：（</w:t>
      </w:r>
      <w:r>
        <w:rPr>
          <w:rFonts w:hint="eastAsia"/>
          <w:color w:val="FF0000"/>
          <w:sz w:val="24"/>
          <w:szCs w:val="24"/>
        </w:rPr>
        <w:t>在《政府采购品目分类目录》中查找本项目对应的品目名称及编码</w:t>
      </w:r>
      <w:r>
        <w:rPr>
          <w:rFonts w:hint="eastAsia"/>
        </w:rPr>
        <w:t>）</w:t>
      </w:r>
    </w:p>
    <w:p>
      <w:pPr>
        <w:ind w:firstLine="560"/>
      </w:pPr>
      <w:r>
        <w:rPr>
          <w:rFonts w:hint="eastAsia"/>
        </w:rPr>
        <w:t>例如：装修工程（</w:t>
      </w:r>
      <w:r>
        <w:t>B07000000</w:t>
      </w:r>
      <w:r>
        <w:rPr>
          <w:rFonts w:hint="eastAsia"/>
        </w:rPr>
        <w:t>）；其他建筑物、构筑物修缮（</w:t>
      </w:r>
      <w:r>
        <w:t>B08990000</w:t>
      </w:r>
      <w:r>
        <w:rPr>
          <w:rFonts w:hint="eastAsia"/>
        </w:rPr>
        <w:t>）；</w:t>
      </w:r>
    </w:p>
    <w:p>
      <w:pPr>
        <w:ind w:firstLine="560"/>
      </w:pPr>
      <w:r>
        <w:rPr>
          <w:rFonts w:hint="eastAsia"/>
        </w:rPr>
        <w:t>九</w:t>
      </w:r>
      <w:r>
        <w:t>、</w:t>
      </w:r>
      <w:r>
        <w:rPr>
          <w:rFonts w:hint="eastAsia"/>
        </w:rPr>
        <w:t>付款方式：（</w:t>
      </w:r>
      <w:r>
        <w:rPr>
          <w:rFonts w:hint="eastAsia"/>
          <w:color w:val="FF0000"/>
          <w:sz w:val="24"/>
          <w:szCs w:val="24"/>
        </w:rPr>
        <w:t>我校采购项目一般选择第一种付款方式；如果设定其他付款方式，须经计划财务处审批</w:t>
      </w:r>
      <w:r>
        <w:rPr>
          <w:rFonts w:hint="eastAsia"/>
        </w:rPr>
        <w:t>）</w:t>
      </w:r>
    </w:p>
    <w:p>
      <w:pPr>
        <w:ind w:firstLine="560"/>
      </w:pPr>
      <w:r>
        <w:rPr>
          <w:rFonts w:hint="eastAsia"/>
        </w:rPr>
        <w:t>1、项目履约完成并验收合格后，供应商按照学校的要求提供合法合规的发票结算付款，</w:t>
      </w:r>
      <w:r>
        <w:t>1</w:t>
      </w:r>
      <w:r>
        <w:rPr>
          <w:rFonts w:hint="eastAsia"/>
        </w:rPr>
        <w:t>期支付1</w:t>
      </w:r>
      <w:r>
        <w:t>00%</w:t>
      </w:r>
      <w:r>
        <w:rPr>
          <w:rFonts w:hint="eastAsia"/>
        </w:rPr>
        <w:t>合同款。</w:t>
      </w:r>
    </w:p>
    <w:p>
      <w:pPr>
        <w:ind w:firstLine="560"/>
      </w:pPr>
      <w:r>
        <w:rPr>
          <w:rFonts w:hint="eastAsia"/>
        </w:rPr>
        <w:t>2、其他付款方式：（</w:t>
      </w:r>
      <w:r>
        <w:rPr>
          <w:rFonts w:hint="eastAsia"/>
          <w:color w:val="FF0000"/>
          <w:sz w:val="24"/>
          <w:szCs w:val="24"/>
        </w:rPr>
        <w:t>采购申请单位根据项目实际情况设定，在项目申报前自行设定的付款方式须经计划财务处审批</w:t>
      </w:r>
      <w:r>
        <w:rPr>
          <w:rFonts w:hint="eastAsia"/>
        </w:rPr>
        <w:t>）。</w:t>
      </w:r>
    </w:p>
    <w:p>
      <w:pPr>
        <w:ind w:firstLine="560"/>
      </w:pPr>
      <w:r>
        <w:rPr>
          <w:rFonts w:hint="eastAsia"/>
        </w:rPr>
        <w:t>十、采购方式：（</w:t>
      </w:r>
      <w:r>
        <w:rPr>
          <w:rFonts w:hint="eastAsia"/>
          <w:color w:val="FF0000"/>
          <w:sz w:val="24"/>
          <w:szCs w:val="24"/>
        </w:rPr>
        <w:t>请各单位根据项目实际情况从以下3项选择，并按照对应说明提供相关材料。未选择的方式直接删除即可。</w:t>
      </w:r>
      <w:r>
        <w:rPr>
          <w:rFonts w:hint="eastAsia"/>
        </w:rPr>
        <w:t>）</w:t>
      </w:r>
    </w:p>
    <w:p>
      <w:pPr>
        <w:ind w:firstLine="560"/>
      </w:pPr>
      <w:r>
        <w:rPr>
          <w:rFonts w:hint="eastAsia"/>
        </w:rPr>
        <w:t>1、无要求：按照政府采购相关规定执行。</w:t>
      </w:r>
    </w:p>
    <w:p>
      <w:pPr>
        <w:ind w:firstLine="560"/>
      </w:pPr>
      <w:r>
        <w:rPr>
          <w:rFonts w:hint="eastAsia"/>
        </w:rPr>
        <w:t>2、竞争性磋商（综合评分法）方式：选择此种采购方式，采购申请单位需提供综合评分表。</w:t>
      </w:r>
    </w:p>
    <w:p>
      <w:pPr>
        <w:ind w:firstLine="560"/>
      </w:pPr>
      <w:r>
        <w:t>3</w:t>
      </w:r>
      <w:r>
        <w:rPr>
          <w:rFonts w:hint="eastAsia"/>
        </w:rPr>
        <w:t>、服务工程超市询价方式：选择此种采购方式，需要设置“采购成本价”。采购成本价：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</w:rPr>
        <w:t>元。</w:t>
      </w:r>
    </w:p>
    <w:p>
      <w:pPr>
        <w:ind w:firstLine="560"/>
      </w:pPr>
      <w:r>
        <w:rPr>
          <w:rFonts w:hint="eastAsia"/>
        </w:rPr>
        <w:t>十一、项目</w:t>
      </w:r>
      <w:r>
        <w:t>需求：</w:t>
      </w:r>
      <w:r>
        <w:rPr>
          <w:rFonts w:hint="eastAsia"/>
          <w:sz w:val="24"/>
          <w:szCs w:val="24"/>
        </w:rPr>
        <w:t>请详细说明工程类项目的采购需求</w:t>
      </w:r>
      <w:r>
        <w:rPr>
          <w:rFonts w:hint="eastAsia"/>
          <w:szCs w:val="24"/>
        </w:rPr>
        <w:t>。</w:t>
      </w:r>
    </w:p>
    <w:p>
      <w:pPr>
        <w:ind w:firstLine="560"/>
        <w:rPr>
          <w:szCs w:val="24"/>
        </w:rPr>
      </w:pPr>
    </w:p>
    <w:p>
      <w:pPr>
        <w:ind w:firstLine="560"/>
        <w:rPr>
          <w:szCs w:val="24"/>
        </w:rPr>
      </w:pPr>
    </w:p>
    <w:p>
      <w:pPr>
        <w:ind w:firstLine="560"/>
        <w:rPr>
          <w:szCs w:val="24"/>
        </w:rPr>
      </w:pPr>
    </w:p>
    <w:p>
      <w:pPr>
        <w:ind w:firstLine="560"/>
        <w:rPr>
          <w:szCs w:val="24"/>
        </w:rPr>
      </w:pPr>
    </w:p>
    <w:p>
      <w:pPr>
        <w:ind w:firstLine="560"/>
        <w:rPr>
          <w:szCs w:val="24"/>
        </w:rPr>
      </w:pPr>
    </w:p>
    <w:p>
      <w:pPr>
        <w:ind w:firstLine="560"/>
        <w:jc w:val="right"/>
        <w:rPr>
          <w:szCs w:val="24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wordWrap w:val="0"/>
              <w:ind w:firstLine="0" w:firstLineChars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项目负责人</w:t>
            </w:r>
            <w:r>
              <w:rPr>
                <w:szCs w:val="28"/>
              </w:rPr>
              <w:t>（</w:t>
            </w:r>
            <w:r>
              <w:rPr>
                <w:rFonts w:hint="eastAsia"/>
                <w:szCs w:val="28"/>
              </w:rPr>
              <w:t>签名</w:t>
            </w:r>
            <w:r>
              <w:rPr>
                <w:szCs w:val="28"/>
              </w:rPr>
              <w:t>）</w:t>
            </w:r>
            <w:r>
              <w:rPr>
                <w:rFonts w:hint="eastAsia"/>
                <w:szCs w:val="28"/>
              </w:rPr>
              <w:t xml:space="preserve">： </w:t>
            </w:r>
            <w:r>
              <w:rPr>
                <w:szCs w:val="28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wordWrap w:val="0"/>
              <w:ind w:firstLine="0" w:firstLineChars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申请单位</w:t>
            </w:r>
            <w:r>
              <w:rPr>
                <w:szCs w:val="28"/>
              </w:rPr>
              <w:t>负责人（</w:t>
            </w:r>
            <w:r>
              <w:rPr>
                <w:rFonts w:hint="eastAsia"/>
                <w:szCs w:val="28"/>
              </w:rPr>
              <w:t>签名</w:t>
            </w:r>
            <w:r>
              <w:rPr>
                <w:szCs w:val="28"/>
              </w:rPr>
              <w:t>）</w:t>
            </w:r>
            <w:r>
              <w:rPr>
                <w:rFonts w:hint="eastAsia"/>
                <w:szCs w:val="28"/>
              </w:rPr>
              <w:t xml:space="preserve">： </w:t>
            </w:r>
            <w:r>
              <w:rPr>
                <w:szCs w:val="28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wordWrap w:val="0"/>
              <w:ind w:firstLine="0" w:firstLineChars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公  章 </w:t>
            </w:r>
            <w:r>
              <w:rPr>
                <w:szCs w:val="28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wordWrap w:val="0"/>
              <w:ind w:firstLine="0" w:firstLineChars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年    月    日 </w:t>
            </w:r>
            <w:r>
              <w:rPr>
                <w:szCs w:val="28"/>
              </w:rPr>
              <w:t xml:space="preserve">              </w:t>
            </w:r>
          </w:p>
        </w:tc>
      </w:tr>
    </w:tbl>
    <w:p>
      <w:pPr>
        <w:ind w:firstLine="480"/>
        <w:jc w:val="right"/>
        <w:rPr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0MDIyMTMzYjViMTJkZjAwZmVhNGU4YTY2MmY1OTMifQ=="/>
  </w:docVars>
  <w:rsids>
    <w:rsidRoot w:val="00F51FCB"/>
    <w:rsid w:val="00043A4C"/>
    <w:rsid w:val="00073037"/>
    <w:rsid w:val="00083EFF"/>
    <w:rsid w:val="00087287"/>
    <w:rsid w:val="000B0A25"/>
    <w:rsid w:val="000D415B"/>
    <w:rsid w:val="00145938"/>
    <w:rsid w:val="002205F0"/>
    <w:rsid w:val="0029097A"/>
    <w:rsid w:val="002A4166"/>
    <w:rsid w:val="002A673F"/>
    <w:rsid w:val="002E70CC"/>
    <w:rsid w:val="002E7465"/>
    <w:rsid w:val="00330016"/>
    <w:rsid w:val="003E51DC"/>
    <w:rsid w:val="004528C2"/>
    <w:rsid w:val="004948EE"/>
    <w:rsid w:val="004A5918"/>
    <w:rsid w:val="005B4AE4"/>
    <w:rsid w:val="00613949"/>
    <w:rsid w:val="00672C59"/>
    <w:rsid w:val="006A6CAD"/>
    <w:rsid w:val="006C6436"/>
    <w:rsid w:val="006F3F60"/>
    <w:rsid w:val="007847C1"/>
    <w:rsid w:val="00975F32"/>
    <w:rsid w:val="0099663A"/>
    <w:rsid w:val="009A293E"/>
    <w:rsid w:val="00A0642E"/>
    <w:rsid w:val="00AF371D"/>
    <w:rsid w:val="00AF49BF"/>
    <w:rsid w:val="00BC128C"/>
    <w:rsid w:val="00BC619E"/>
    <w:rsid w:val="00BF0D3A"/>
    <w:rsid w:val="00C86AB5"/>
    <w:rsid w:val="00D10AE0"/>
    <w:rsid w:val="00D16039"/>
    <w:rsid w:val="00D675BB"/>
    <w:rsid w:val="00D93E6F"/>
    <w:rsid w:val="00DA4574"/>
    <w:rsid w:val="00DD0BD2"/>
    <w:rsid w:val="00E02ECD"/>
    <w:rsid w:val="00E74864"/>
    <w:rsid w:val="00E84799"/>
    <w:rsid w:val="00F51FCB"/>
    <w:rsid w:val="00F57A8E"/>
    <w:rsid w:val="00F6271B"/>
    <w:rsid w:val="00FF2667"/>
    <w:rsid w:val="05FB25E9"/>
    <w:rsid w:val="2A941ADC"/>
    <w:rsid w:val="33E80AA5"/>
    <w:rsid w:val="58E660B8"/>
    <w:rsid w:val="60E07891"/>
    <w:rsid w:val="6D5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698</Characters>
  <Lines>5</Lines>
  <Paragraphs>1</Paragraphs>
  <TotalTime>19</TotalTime>
  <ScaleCrop>false</ScaleCrop>
  <LinksUpToDate>false</LinksUpToDate>
  <CharactersWithSpaces>819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2023-06-05T05:48:00Z</dcterms:created>
  <dc:creator>cc</dc:creator>
  <cp:lastModifiedBy>黄馨缘</cp:lastModifiedBy>
  <cp:lastPrinted>2021-03-09T06:15:00Z</cp:lastPrinted>
  <dcterms:modified xsi:type="dcterms:W3CDTF">2023-08-22T00:50:16Z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BCC9B4B5410F4BA1A57E4BD725E5A0ED_12</vt:lpwstr>
  </property>
</Properties>
</file>